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b1f3072a9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269a16168ce244b5"/>
      <w:footerReference xmlns:r="http://schemas.openxmlformats.org/officeDocument/2006/relationships" w:type="default" r:id="Rd5facebf43c9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a16168ce244b5" /><Relationship Type="http://schemas.openxmlformats.org/officeDocument/2006/relationships/footer" Target="/word/footer1.xml" Id="Rd5facebf43c94177" /></Relationships>
</file>