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50022e63948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REED SKAGEN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e67c6b77f49045c7"/>
      <w:footerReference xmlns:r="http://schemas.openxmlformats.org/officeDocument/2006/relationships" w:type="default" r:id="R1eceaa7e98dd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c6b77f49045c7" /><Relationship Type="http://schemas.openxmlformats.org/officeDocument/2006/relationships/footer" Target="/word/footer1.xml" Id="R1eceaa7e98dd4464" /></Relationships>
</file>