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8aea4109a4c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9047bd4fe6ad4e1f"/>
      <w:footerReference xmlns:r="http://schemas.openxmlformats.org/officeDocument/2006/relationships" w:type="default" r:id="R28e061f2d37045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47bd4fe6ad4e1f" /><Relationship Type="http://schemas.openxmlformats.org/officeDocument/2006/relationships/footer" Target="/word/footer1.xml" Id="R28e061f2d37045ab" /></Relationships>
</file>