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058b62888643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d0a048f3d94479"/>
      <w:footerReference xmlns:r="http://schemas.openxmlformats.org/officeDocument/2006/relationships" w:type="default" r:id="Ra5a57f9b98984b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SCM INVEST AS   ·   Org.nr 916 268 564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d0a048f3d94479" /><Relationship Type="http://schemas.openxmlformats.org/officeDocument/2006/relationships/footer" Target="/word/footer1.xml" Id="Ra5a57f9b98984b30" /></Relationships>
</file>